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header1.xml" ContentType="application/vnd.openxmlformats-officedocument.wordprocessingml.header+xml"/>
  <Override PartName="/word/footer1.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left"/>
        <w:rPr>
          <w:rFonts w:hint="default"/>
          <w:sz w:val="20"/>
        </w:rPr>
      </w:pPr>
      <w:bookmarkStart w:id="0" w:name="_GoBack"/>
      <w:bookmarkEnd w:id="0"/>
      <w:r>
        <w:rPr>
          <w:rFonts w:hint="eastAsia" w:ascii="Times New Roman" w:hAnsi="Times New Roman" w:eastAsia="‚l‚r –¾’©"/>
          <w:color w:val="000000"/>
          <w:kern w:val="2"/>
          <w:sz w:val="20"/>
        </w:rPr>
        <w:t>別記第１号様式（第８条関係）</w:t>
      </w:r>
    </w:p>
    <w:p>
      <w:pPr>
        <w:pStyle w:val="0"/>
        <w:ind w:right="482"/>
        <w:jc w:val="right"/>
        <w:rPr>
          <w:rFonts w:hint="default" w:ascii="‚l‚r –¾’©" w:hAnsi="‚l‚r –¾’©"/>
        </w:rPr>
      </w:pPr>
      <w:r>
        <w:rPr>
          <w:rFonts w:hint="eastAsia" w:ascii="Times New Roman" w:hAnsi="Times New Roman" w:eastAsia="‚l‚r –¾’©"/>
          <w:color w:val="000000"/>
          <w:kern w:val="2"/>
          <w:sz w:val="24"/>
        </w:rPr>
        <w:t>年</w:t>
      </w: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　　月</w:t>
      </w: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　　日</w:t>
      </w:r>
    </w:p>
    <w:p>
      <w:pPr>
        <w:pStyle w:val="0"/>
        <w:jc w:val="left"/>
        <w:rPr>
          <w:rFonts w:hint="default" w:ascii="‚l‚r –¾’©" w:hAnsi="‚l‚r –¾’©"/>
        </w:rPr>
      </w:pPr>
    </w:p>
    <w:p>
      <w:pPr>
        <w:pStyle w:val="0"/>
        <w:jc w:val="left"/>
        <w:rPr>
          <w:rFonts w:hint="default" w:ascii="‚l‚r –¾’©" w:hAnsi="‚l‚r –¾’©"/>
        </w:rPr>
      </w:pPr>
      <w:r>
        <w:rPr>
          <w:rFonts w:hint="eastAsia" w:ascii="Times New Roman" w:hAnsi="Times New Roman" w:eastAsia="‚l‚r –¾’©"/>
          <w:color w:val="000000"/>
          <w:kern w:val="2"/>
          <w:sz w:val="24"/>
        </w:rPr>
        <w:t>大豊町長　　　　　　　様</w:t>
      </w:r>
    </w:p>
    <w:p>
      <w:pPr>
        <w:pStyle w:val="0"/>
        <w:jc w:val="left"/>
        <w:rPr>
          <w:rFonts w:hint="default" w:ascii="‚l‚r –¾’©" w:hAnsi="‚l‚r –¾’©"/>
        </w:rPr>
      </w:pPr>
    </w:p>
    <w:p>
      <w:pPr>
        <w:pStyle w:val="0"/>
        <w:jc w:val="left"/>
        <w:rPr>
          <w:rFonts w:hint="default" w:ascii="‚l‚r –¾’©" w:hAnsi="‚l‚r –¾’©"/>
        </w:rPr>
      </w:pP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　　申請者</w:t>
      </w: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　住所</w:t>
      </w:r>
      <w:r>
        <w:rPr>
          <w:rFonts w:hint="eastAsia" w:ascii="Times New Roman" w:hAnsi="Times New Roman" w:eastAsia="‚l‚r –¾’©"/>
          <w:color w:val="000000"/>
          <w:kern w:val="2"/>
          <w:sz w:val="24"/>
        </w:rPr>
        <w:t xml:space="preserve">  </w:t>
      </w:r>
    </w:p>
    <w:p>
      <w:pPr>
        <w:pStyle w:val="0"/>
        <w:jc w:val="left"/>
        <w:rPr>
          <w:rFonts w:hint="default" w:ascii="‚l‚r –¾’©" w:hAnsi="‚l‚r –¾’©"/>
        </w:rPr>
      </w:pP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　　</w:t>
      </w: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氏名</w:t>
      </w: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　　</w:t>
      </w: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0"/>
        </w:rPr>
        <w:t>印</w:t>
      </w:r>
    </w:p>
    <w:p>
      <w:pPr>
        <w:pStyle w:val="0"/>
        <w:jc w:val="left"/>
        <w:rPr>
          <w:rFonts w:hint="default" w:ascii="‚l‚r –¾’©" w:hAnsi="‚l‚r –¾’©"/>
        </w:rPr>
      </w:pP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　　電話</w:t>
      </w:r>
    </w:p>
    <w:p>
      <w:pPr>
        <w:pStyle w:val="0"/>
        <w:jc w:val="left"/>
        <w:rPr>
          <w:rFonts w:hint="default" w:ascii="‚l‚r –¾’©" w:hAnsi="‚l‚r –¾’©"/>
        </w:rPr>
      </w:pPr>
    </w:p>
    <w:p>
      <w:pPr>
        <w:pStyle w:val="0"/>
        <w:jc w:val="center"/>
        <w:rPr>
          <w:rFonts w:hint="default" w:ascii="‚l‚r –¾’©" w:hAnsi="‚l‚r –¾’©"/>
        </w:rPr>
      </w:pPr>
      <w:r>
        <w:rPr>
          <w:rFonts w:hint="eastAsia" w:ascii="Times New Roman" w:hAnsi="Times New Roman" w:eastAsia="‚l‚r –¾’©"/>
          <w:color w:val="000000"/>
          <w:kern w:val="2"/>
          <w:sz w:val="24"/>
        </w:rPr>
        <w:t>浄化槽設置整備事業費補助金交付申請書</w:t>
      </w:r>
    </w:p>
    <w:p>
      <w:pPr>
        <w:pStyle w:val="0"/>
        <w:jc w:val="left"/>
        <w:rPr>
          <w:rFonts w:hint="default" w:ascii="‚l‚r –¾’©" w:hAnsi="‚l‚r –¾’©"/>
        </w:rPr>
      </w:pPr>
    </w:p>
    <w:p>
      <w:pPr>
        <w:pStyle w:val="0"/>
        <w:jc w:val="left"/>
        <w:rPr>
          <w:rFonts w:hint="default"/>
        </w:rPr>
      </w:pPr>
      <w:r>
        <w:rPr>
          <w:rFonts w:hint="eastAsia" w:ascii="Times New Roman" w:hAnsi="Times New Roman" w:eastAsia="‚l‚r –¾’©"/>
          <w:color w:val="000000"/>
          <w:kern w:val="2"/>
          <w:sz w:val="24"/>
        </w:rPr>
        <w:t>　　　　年度において、浄化槽を設置したいので、大豊町浄化槽設置整備事業費補助金交付要綱第８条の規定により、下記のとおり補助金の交付を申請します。</w:t>
      </w:r>
    </w:p>
    <w:p>
      <w:pPr>
        <w:pStyle w:val="0"/>
        <w:jc w:val="left"/>
        <w:rPr>
          <w:rFonts w:hint="default" w:ascii="‚l‚r –¾’©" w:hAnsi="‚l‚r –¾’©"/>
        </w:rPr>
      </w:pPr>
    </w:p>
    <w:p>
      <w:pPr>
        <w:pStyle w:val="0"/>
        <w:jc w:val="center"/>
        <w:rPr>
          <w:rFonts w:hint="default" w:ascii="‚l‚r –¾’©" w:hAnsi="‚l‚r –¾’©"/>
        </w:rPr>
      </w:pPr>
      <w:r>
        <w:rPr>
          <w:rFonts w:hint="eastAsia" w:ascii="Times New Roman" w:hAnsi="Times New Roman" w:eastAsia="‚l‚r –¾’©"/>
          <w:color w:val="000000"/>
          <w:kern w:val="2"/>
          <w:sz w:val="24"/>
        </w:rPr>
        <w:t>記</w:t>
      </w:r>
    </w:p>
    <w:p>
      <w:pPr>
        <w:pStyle w:val="0"/>
        <w:jc w:val="left"/>
        <w:rPr>
          <w:rFonts w:hint="default" w:ascii="‚l‚r –¾’©" w:hAnsi="‚l‚r –¾’©"/>
        </w:rPr>
      </w:pPr>
    </w:p>
    <w:tbl>
      <w:tblPr>
        <w:tblStyle w:val="11"/>
        <w:tblW w:w="0" w:type="auto"/>
        <w:tblInd w:w="5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2" w:type="dxa"/>
          <w:bottom w:w="0" w:type="dxa"/>
          <w:right w:w="52" w:type="dxa"/>
        </w:tblCellMar>
        <w:tblLook w:firstRow="1" w:lastRow="0" w:firstColumn="1" w:lastColumn="0" w:noHBand="0" w:noVBand="1" w:val="04A0"/>
      </w:tblPr>
      <w:tblGrid>
        <w:gridCol w:w="2918"/>
        <w:gridCol w:w="4133"/>
        <w:gridCol w:w="1825"/>
      </w:tblGrid>
      <w:tr>
        <w:trPr>
          <w:trHeight w:val="565" w:hRule="atLeast"/>
        </w:trPr>
        <w:tc>
          <w:tcPr>
            <w:tcW w:w="2918" w:type="dxa"/>
            <w:tcBorders>
              <w:top w:val="single" w:color="auto" w:sz="12" w:space="0"/>
              <w:left w:val="single" w:color="auto" w:sz="12" w:space="0"/>
              <w:bottom w:val="nil"/>
              <w:right w:val="single" w:color="000000" w:sz="4" w:space="0"/>
              <w:tl2br w:val="nil"/>
              <w:tr2bl w:val="nil"/>
            </w:tcBorders>
            <w:tcMar>
              <w:top w:w="0" w:type="dxa"/>
              <w:left w:w="52" w:type="dxa"/>
              <w:bottom w:w="0" w:type="dxa"/>
              <w:right w:w="52" w:type="dxa"/>
            </w:tcMar>
            <w:vAlign w:val="center"/>
          </w:tcPr>
          <w:p>
            <w:pPr>
              <w:pStyle w:val="0"/>
              <w:spacing w:line="324" w:lineRule="atLeast"/>
              <w:jc w:val="center"/>
              <w:rPr>
                <w:rFonts w:hint="default" w:ascii="‚l‚r –¾’©" w:hAnsi="‚l‚r –¾’©"/>
                <w:color w:val="auto"/>
              </w:rPr>
            </w:pPr>
            <w:r>
              <w:rPr>
                <w:rFonts w:hint="eastAsia" w:ascii="Times New Roman" w:hAnsi="Times New Roman" w:eastAsia="‚l‚r –¾’©"/>
                <w:color w:val="000000"/>
                <w:kern w:val="2"/>
                <w:sz w:val="24"/>
              </w:rPr>
              <w:t>１設置場所の地名番地</w:t>
            </w:r>
          </w:p>
        </w:tc>
        <w:tc>
          <w:tcPr>
            <w:tcW w:w="4133" w:type="dxa"/>
            <w:tcBorders>
              <w:top w:val="single" w:color="auto" w:sz="12" w:space="0"/>
              <w:left w:val="single" w:color="000000" w:sz="4" w:space="0"/>
              <w:bottom w:val="nil"/>
              <w:right w:val="single" w:color="000000" w:sz="4" w:space="0"/>
              <w:tl2br w:val="nil"/>
              <w:tr2bl w:val="nil"/>
            </w:tcBorders>
            <w:tcMar>
              <w:top w:w="0" w:type="dxa"/>
              <w:left w:w="52" w:type="dxa"/>
              <w:bottom w:w="0" w:type="dxa"/>
              <w:right w:w="52" w:type="dxa"/>
            </w:tcMar>
            <w:vAlign w:val="center"/>
          </w:tcPr>
          <w:p>
            <w:pPr>
              <w:pStyle w:val="0"/>
              <w:spacing w:line="324" w:lineRule="atLeast"/>
              <w:ind w:firstLine="240" w:firstLineChars="100"/>
              <w:jc w:val="left"/>
              <w:rPr>
                <w:rFonts w:hint="default" w:ascii="‚l‚r –¾’©" w:hAnsi="‚l‚r –¾’©"/>
                <w:color w:val="auto"/>
              </w:rPr>
            </w:pPr>
            <w:r>
              <w:rPr>
                <w:rFonts w:hint="eastAsia" w:ascii="Times New Roman" w:hAnsi="Times New Roman" w:eastAsia="‚l‚r –¾’©"/>
                <w:color w:val="000000"/>
                <w:kern w:val="2"/>
                <w:sz w:val="24"/>
              </w:rPr>
              <w:t>大豊町</w:t>
            </w:r>
          </w:p>
        </w:tc>
        <w:tc>
          <w:tcPr>
            <w:tcW w:w="1825" w:type="dxa"/>
            <w:tcBorders>
              <w:top w:val="single" w:color="auto" w:sz="12" w:space="0"/>
              <w:left w:val="single" w:color="000000" w:sz="4" w:space="0"/>
              <w:bottom w:val="nil"/>
              <w:right w:val="single" w:color="auto" w:sz="12" w:space="0"/>
              <w:tl2br w:val="nil"/>
              <w:tr2bl w:val="nil"/>
            </w:tcBorders>
            <w:tcMar>
              <w:top w:w="0" w:type="dxa"/>
              <w:left w:w="52" w:type="dxa"/>
              <w:bottom w:w="0" w:type="dxa"/>
              <w:right w:w="52" w:type="dxa"/>
            </w:tcMar>
            <w:vAlign w:val="center"/>
          </w:tcPr>
          <w:p>
            <w:pPr>
              <w:pStyle w:val="0"/>
              <w:spacing w:line="324" w:lineRule="atLeast"/>
              <w:jc w:val="center"/>
              <w:rPr>
                <w:rFonts w:hint="default" w:ascii="‚l‚r –¾’©" w:hAnsi="‚l‚r –¾’©"/>
                <w:color w:val="auto"/>
              </w:rPr>
            </w:pPr>
            <w:r>
              <w:rPr>
                <w:rFonts w:hint="eastAsia" w:ascii="Times New Roman" w:hAnsi="Times New Roman" w:eastAsia="‚l‚r –¾’©"/>
                <w:color w:val="000000"/>
                <w:kern w:val="2"/>
                <w:sz w:val="24"/>
              </w:rPr>
              <w:t>改築・新築</w:t>
            </w:r>
          </w:p>
        </w:tc>
      </w:tr>
      <w:tr>
        <w:trPr>
          <w:trHeight w:val="565" w:hRule="atLeast"/>
        </w:trPr>
        <w:tc>
          <w:tcPr>
            <w:tcW w:w="2918" w:type="dxa"/>
            <w:tcBorders>
              <w:top w:val="single" w:color="000000" w:sz="4" w:space="0"/>
              <w:left w:val="single" w:color="auto" w:sz="12" w:space="0"/>
              <w:bottom w:val="nil"/>
              <w:right w:val="single" w:color="000000" w:sz="4" w:space="0"/>
              <w:tl2br w:val="nil"/>
              <w:tr2bl w:val="nil"/>
            </w:tcBorders>
            <w:tcMar>
              <w:top w:w="0" w:type="dxa"/>
              <w:left w:w="52" w:type="dxa"/>
              <w:bottom w:w="0" w:type="dxa"/>
              <w:right w:w="52" w:type="dxa"/>
            </w:tcMar>
            <w:vAlign w:val="center"/>
          </w:tcPr>
          <w:p>
            <w:pPr>
              <w:pStyle w:val="0"/>
              <w:spacing w:line="324" w:lineRule="atLeast"/>
              <w:jc w:val="center"/>
              <w:rPr>
                <w:rFonts w:hint="default" w:ascii="‚l‚r –¾’©" w:hAnsi="‚l‚r –¾’©"/>
                <w:color w:val="auto"/>
              </w:rPr>
            </w:pPr>
            <w:r>
              <w:rPr>
                <w:rFonts w:hint="eastAsia" w:ascii="Times New Roman" w:hAnsi="Times New Roman" w:eastAsia="‚l‚r –¾’©"/>
                <w:color w:val="000000"/>
                <w:kern w:val="2"/>
                <w:sz w:val="24"/>
              </w:rPr>
              <w:t>２</w:t>
            </w:r>
            <w:r>
              <w:rPr>
                <w:rFonts w:hint="eastAsia" w:ascii="Times New Roman" w:hAnsi="Times New Roman" w:eastAsia="‚l‚r –¾’©"/>
                <w:color w:val="000000"/>
                <w:spacing w:val="112"/>
                <w:kern w:val="2"/>
                <w:sz w:val="24"/>
                <w:fitText w:val="2100" w:id="1"/>
              </w:rPr>
              <w:t>交付申請</w:t>
            </w:r>
            <w:r>
              <w:rPr>
                <w:rFonts w:hint="eastAsia" w:ascii="Times New Roman" w:hAnsi="Times New Roman" w:eastAsia="‚l‚r –¾’©"/>
                <w:color w:val="000000"/>
                <w:spacing w:val="2"/>
                <w:kern w:val="2"/>
                <w:sz w:val="24"/>
                <w:fitText w:val="2100" w:id="1"/>
              </w:rPr>
              <w:t>額</w:t>
            </w:r>
          </w:p>
        </w:tc>
        <w:tc>
          <w:tcPr>
            <w:tcW w:w="5958" w:type="dxa"/>
            <w:gridSpan w:val="2"/>
            <w:tcBorders>
              <w:top w:val="single" w:color="000000" w:sz="4" w:space="0"/>
              <w:left w:val="single" w:color="000000" w:sz="4" w:space="0"/>
              <w:bottom w:val="nil"/>
              <w:right w:val="single" w:color="auto" w:sz="12" w:space="0"/>
              <w:tl2br w:val="nil"/>
              <w:tr2bl w:val="nil"/>
            </w:tcBorders>
            <w:tcMar>
              <w:top w:w="0" w:type="dxa"/>
              <w:left w:w="52" w:type="dxa"/>
              <w:bottom w:w="0" w:type="dxa"/>
              <w:right w:w="52" w:type="dxa"/>
            </w:tcMar>
            <w:vAlign w:val="center"/>
          </w:tcPr>
          <w:p>
            <w:pPr>
              <w:pStyle w:val="0"/>
              <w:spacing w:line="324" w:lineRule="atLeast"/>
              <w:jc w:val="center"/>
              <w:rPr>
                <w:rFonts w:hint="default" w:ascii="‚l‚r –¾’©" w:hAnsi="‚l‚r –¾’©"/>
                <w:color w:val="auto"/>
              </w:rPr>
            </w:pPr>
            <w:r>
              <w:rPr>
                <w:rFonts w:hint="eastAsia" w:ascii="Times New Roman" w:hAnsi="Times New Roman" w:eastAsia="‚l‚r –¾’©"/>
                <w:color w:val="000000"/>
                <w:kern w:val="2"/>
                <w:sz w:val="24"/>
              </w:rPr>
              <w:t>金　　　　　　円（補助対象経費　　　　　円）</w:t>
            </w:r>
          </w:p>
        </w:tc>
      </w:tr>
      <w:tr>
        <w:trPr>
          <w:trHeight w:val="565" w:hRule="atLeast"/>
        </w:trPr>
        <w:tc>
          <w:tcPr>
            <w:tcW w:w="2918" w:type="dxa"/>
            <w:tcBorders>
              <w:top w:val="single" w:color="000000" w:sz="4" w:space="0"/>
              <w:left w:val="single" w:color="auto" w:sz="12" w:space="0"/>
              <w:bottom w:val="nil"/>
              <w:right w:val="single" w:color="000000" w:sz="4" w:space="0"/>
              <w:tl2br w:val="nil"/>
              <w:tr2bl w:val="nil"/>
            </w:tcBorders>
            <w:tcMar>
              <w:top w:w="0" w:type="dxa"/>
              <w:left w:w="52" w:type="dxa"/>
              <w:bottom w:w="0" w:type="dxa"/>
              <w:right w:w="52" w:type="dxa"/>
            </w:tcMar>
            <w:vAlign w:val="center"/>
          </w:tcPr>
          <w:p>
            <w:pPr>
              <w:pStyle w:val="0"/>
              <w:spacing w:line="324" w:lineRule="atLeast"/>
              <w:jc w:val="center"/>
              <w:rPr>
                <w:rFonts w:hint="default" w:ascii="‚l‚r –¾’©" w:hAnsi="‚l‚r –¾’©"/>
                <w:color w:val="auto"/>
              </w:rPr>
            </w:pPr>
            <w:r>
              <w:rPr>
                <w:rFonts w:hint="eastAsia" w:ascii="Times New Roman" w:hAnsi="Times New Roman" w:eastAsia="‚l‚r –¾’©"/>
                <w:color w:val="000000"/>
                <w:kern w:val="2"/>
                <w:sz w:val="24"/>
              </w:rPr>
              <w:t>３</w:t>
            </w:r>
            <w:r>
              <w:rPr>
                <w:rFonts w:hint="eastAsia" w:ascii="Times New Roman" w:hAnsi="Times New Roman" w:eastAsia="‚l‚r –¾’©"/>
                <w:color w:val="000000"/>
                <w:spacing w:val="66"/>
                <w:kern w:val="2"/>
                <w:sz w:val="24"/>
                <w:fitText w:val="2100" w:id="2"/>
              </w:rPr>
              <w:t>建築物所有</w:t>
            </w:r>
            <w:r>
              <w:rPr>
                <w:rFonts w:hint="eastAsia" w:ascii="Times New Roman" w:hAnsi="Times New Roman" w:eastAsia="‚l‚r –¾’©"/>
                <w:color w:val="000000"/>
                <w:kern w:val="2"/>
                <w:sz w:val="24"/>
                <w:fitText w:val="2100" w:id="2"/>
              </w:rPr>
              <w:t>者</w:t>
            </w:r>
          </w:p>
        </w:tc>
        <w:tc>
          <w:tcPr>
            <w:tcW w:w="5958" w:type="dxa"/>
            <w:gridSpan w:val="2"/>
            <w:tcBorders>
              <w:top w:val="single" w:color="000000" w:sz="4" w:space="0"/>
              <w:left w:val="single" w:color="000000" w:sz="4" w:space="0"/>
              <w:bottom w:val="nil"/>
              <w:right w:val="single" w:color="auto" w:sz="12" w:space="0"/>
              <w:tl2br w:val="nil"/>
              <w:tr2bl w:val="nil"/>
            </w:tcBorders>
            <w:tcMar>
              <w:top w:w="0" w:type="dxa"/>
              <w:left w:w="52" w:type="dxa"/>
              <w:bottom w:w="0" w:type="dxa"/>
              <w:right w:w="52" w:type="dxa"/>
            </w:tcMar>
            <w:vAlign w:val="center"/>
          </w:tcPr>
          <w:p>
            <w:pPr>
              <w:pStyle w:val="0"/>
              <w:spacing w:line="324" w:lineRule="atLeast"/>
              <w:jc w:val="center"/>
              <w:rPr>
                <w:rFonts w:hint="default" w:ascii="‚l‚r –¾’©" w:hAnsi="‚l‚r –¾’©"/>
                <w:color w:val="auto"/>
              </w:rPr>
            </w:pPr>
            <w:r>
              <w:rPr>
                <w:rFonts w:hint="eastAsia" w:ascii="Times New Roman" w:hAnsi="Times New Roman" w:eastAsia="‚l‚r –¾’©"/>
                <w:color w:val="000000"/>
                <w:kern w:val="2"/>
                <w:sz w:val="24"/>
              </w:rPr>
              <w:t>１本人　２共有（　　人）</w:t>
            </w: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３その他（　</w:t>
            </w: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　）</w:t>
            </w:r>
          </w:p>
        </w:tc>
      </w:tr>
      <w:tr>
        <w:trPr>
          <w:trHeight w:val="565" w:hRule="atLeast"/>
        </w:trPr>
        <w:tc>
          <w:tcPr>
            <w:tcW w:w="2918" w:type="dxa"/>
            <w:tcBorders>
              <w:top w:val="single" w:color="000000" w:sz="4" w:space="0"/>
              <w:left w:val="single" w:color="auto" w:sz="12" w:space="0"/>
              <w:bottom w:val="nil"/>
              <w:right w:val="single" w:color="000000" w:sz="4" w:space="0"/>
              <w:tl2br w:val="nil"/>
              <w:tr2bl w:val="nil"/>
            </w:tcBorders>
            <w:tcMar>
              <w:top w:w="0" w:type="dxa"/>
              <w:left w:w="52" w:type="dxa"/>
              <w:bottom w:w="0" w:type="dxa"/>
              <w:right w:w="52" w:type="dxa"/>
            </w:tcMar>
            <w:vAlign w:val="center"/>
          </w:tcPr>
          <w:p>
            <w:pPr>
              <w:pStyle w:val="0"/>
              <w:spacing w:line="324" w:lineRule="atLeast"/>
              <w:jc w:val="center"/>
              <w:rPr>
                <w:rFonts w:hint="default" w:ascii="‚l‚r –¾’©" w:hAnsi="‚l‚r –¾’©"/>
                <w:color w:val="auto"/>
              </w:rPr>
            </w:pPr>
            <w:r>
              <w:rPr>
                <w:rFonts w:hint="eastAsia" w:ascii="Times New Roman" w:hAnsi="Times New Roman" w:eastAsia="‚l‚r –¾’©"/>
                <w:color w:val="000000"/>
                <w:kern w:val="2"/>
                <w:sz w:val="24"/>
              </w:rPr>
              <w:t>４</w:t>
            </w:r>
            <w:r>
              <w:rPr>
                <w:rFonts w:hint="eastAsia" w:ascii="Times New Roman" w:hAnsi="Times New Roman" w:eastAsia="‚l‚r –¾’©"/>
                <w:color w:val="000000"/>
                <w:spacing w:val="12"/>
                <w:kern w:val="2"/>
                <w:sz w:val="24"/>
                <w:fitText w:val="2100" w:id="3"/>
              </w:rPr>
              <w:t>浄化槽敷地所有</w:t>
            </w:r>
            <w:r>
              <w:rPr>
                <w:rFonts w:hint="eastAsia" w:ascii="Times New Roman" w:hAnsi="Times New Roman" w:eastAsia="‚l‚r –¾’©"/>
                <w:color w:val="000000"/>
                <w:spacing w:val="6"/>
                <w:kern w:val="2"/>
                <w:sz w:val="24"/>
                <w:fitText w:val="2100" w:id="3"/>
              </w:rPr>
              <w:t>者</w:t>
            </w:r>
          </w:p>
        </w:tc>
        <w:tc>
          <w:tcPr>
            <w:tcW w:w="5958" w:type="dxa"/>
            <w:gridSpan w:val="2"/>
            <w:tcBorders>
              <w:top w:val="single" w:color="000000" w:sz="4" w:space="0"/>
              <w:left w:val="single" w:color="000000" w:sz="4" w:space="0"/>
              <w:bottom w:val="single" w:color="auto" w:sz="4" w:space="0"/>
              <w:right w:val="single" w:color="auto" w:sz="12" w:space="0"/>
              <w:tl2br w:val="nil"/>
              <w:tr2bl w:val="nil"/>
            </w:tcBorders>
            <w:tcMar>
              <w:top w:w="0" w:type="dxa"/>
              <w:left w:w="52" w:type="dxa"/>
              <w:bottom w:w="0" w:type="dxa"/>
              <w:right w:w="52" w:type="dxa"/>
            </w:tcMar>
            <w:vAlign w:val="center"/>
          </w:tcPr>
          <w:p>
            <w:pPr>
              <w:pStyle w:val="0"/>
              <w:spacing w:line="324" w:lineRule="atLeast"/>
              <w:jc w:val="center"/>
              <w:rPr>
                <w:rFonts w:hint="default" w:ascii="‚l‚r –¾’©" w:hAnsi="‚l‚r –¾’©"/>
                <w:color w:val="auto"/>
              </w:rPr>
            </w:pPr>
            <w:r>
              <w:rPr>
                <w:rFonts w:hint="eastAsia" w:ascii="Times New Roman" w:hAnsi="Times New Roman" w:eastAsia="‚l‚r –¾’©"/>
                <w:color w:val="000000"/>
                <w:kern w:val="2"/>
                <w:sz w:val="24"/>
              </w:rPr>
              <w:t>１本人　２共有（　　人）</w:t>
            </w: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３その他（　</w:t>
            </w: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　）</w:t>
            </w:r>
          </w:p>
        </w:tc>
      </w:tr>
      <w:tr>
        <w:trPr>
          <w:trHeight w:val="565" w:hRule="atLeast"/>
        </w:trPr>
        <w:tc>
          <w:tcPr>
            <w:tcW w:w="2918" w:type="dxa"/>
            <w:tcBorders>
              <w:top w:val="single" w:color="000000" w:sz="4" w:space="0"/>
              <w:left w:val="single" w:color="auto" w:sz="12" w:space="0"/>
              <w:bottom w:val="nil"/>
              <w:right w:val="single" w:color="000000" w:sz="4" w:space="0"/>
              <w:tl2br w:val="nil"/>
              <w:tr2bl w:val="nil"/>
            </w:tcBorders>
            <w:tcMar>
              <w:top w:w="0" w:type="dxa"/>
              <w:left w:w="52" w:type="dxa"/>
              <w:bottom w:w="0" w:type="dxa"/>
              <w:right w:w="52" w:type="dxa"/>
            </w:tcMar>
            <w:vAlign w:val="center"/>
          </w:tcPr>
          <w:p>
            <w:pPr>
              <w:pStyle w:val="0"/>
              <w:spacing w:line="324" w:lineRule="atLeast"/>
              <w:jc w:val="center"/>
              <w:rPr>
                <w:rFonts w:hint="default" w:ascii="‚l‚r –¾’©" w:hAnsi="‚l‚r –¾’©"/>
                <w:color w:val="auto"/>
              </w:rPr>
            </w:pPr>
            <w:r>
              <w:rPr>
                <w:rFonts w:hint="eastAsia" w:ascii="Times New Roman" w:hAnsi="Times New Roman" w:eastAsia="‚l‚r –¾’©"/>
                <w:color w:val="000000"/>
                <w:kern w:val="2"/>
                <w:sz w:val="24"/>
              </w:rPr>
              <w:t>５</w:t>
            </w:r>
            <w:r>
              <w:rPr>
                <w:rFonts w:hint="eastAsia" w:ascii="Times New Roman" w:hAnsi="Times New Roman" w:eastAsia="‚l‚r –¾’©"/>
                <w:color w:val="000000"/>
                <w:spacing w:val="35"/>
                <w:kern w:val="2"/>
                <w:sz w:val="24"/>
                <w:fitText w:val="2100" w:id="4"/>
              </w:rPr>
              <w:t>浄化槽人槽規</w:t>
            </w:r>
            <w:r>
              <w:rPr>
                <w:rFonts w:hint="eastAsia" w:ascii="Times New Roman" w:hAnsi="Times New Roman" w:eastAsia="‚l‚r –¾’©"/>
                <w:color w:val="000000"/>
                <w:kern w:val="2"/>
                <w:sz w:val="24"/>
                <w:fitText w:val="2100" w:id="4"/>
              </w:rPr>
              <w:t>模</w:t>
            </w:r>
          </w:p>
        </w:tc>
        <w:tc>
          <w:tcPr>
            <w:tcW w:w="5958" w:type="dxa"/>
            <w:gridSpan w:val="2"/>
            <w:tcBorders>
              <w:top w:val="single" w:color="auto" w:sz="4" w:space="0"/>
              <w:left w:val="single" w:color="000000" w:sz="4" w:space="0"/>
              <w:bottom w:val="nil"/>
              <w:right w:val="single" w:color="auto" w:sz="12" w:space="0"/>
              <w:tl2br w:val="nil"/>
              <w:tr2bl w:val="nil"/>
            </w:tcBorders>
            <w:tcMar>
              <w:top w:w="0" w:type="dxa"/>
              <w:left w:w="52" w:type="dxa"/>
              <w:bottom w:w="0" w:type="dxa"/>
              <w:right w:w="52" w:type="dxa"/>
            </w:tcMar>
            <w:vAlign w:val="center"/>
          </w:tcPr>
          <w:p>
            <w:pPr>
              <w:pStyle w:val="0"/>
              <w:spacing w:line="324" w:lineRule="atLeast"/>
              <w:jc w:val="center"/>
              <w:rPr>
                <w:rFonts w:hint="default" w:ascii="‚l‚r –¾’©" w:hAnsi="‚l‚r –¾’©"/>
                <w:color w:val="auto"/>
              </w:rPr>
            </w:pPr>
            <w:r>
              <w:rPr>
                <w:rFonts w:hint="eastAsia" w:ascii="Times New Roman" w:hAnsi="Times New Roman" w:eastAsia="‚l‚r –¾’©"/>
                <w:color w:val="000000"/>
                <w:kern w:val="2"/>
                <w:sz w:val="24"/>
              </w:rPr>
              <w:t>人　槽</w:t>
            </w:r>
          </w:p>
        </w:tc>
      </w:tr>
      <w:tr>
        <w:trPr>
          <w:trHeight w:val="565" w:hRule="atLeast"/>
        </w:trPr>
        <w:tc>
          <w:tcPr>
            <w:tcW w:w="2918" w:type="dxa"/>
            <w:tcBorders>
              <w:top w:val="single" w:color="000000" w:sz="4" w:space="0"/>
              <w:left w:val="single" w:color="auto" w:sz="12" w:space="0"/>
              <w:bottom w:val="nil"/>
              <w:right w:val="single" w:color="000000" w:sz="4" w:space="0"/>
              <w:tl2br w:val="nil"/>
              <w:tr2bl w:val="nil"/>
            </w:tcBorders>
            <w:tcMar>
              <w:top w:w="0" w:type="dxa"/>
              <w:left w:w="52" w:type="dxa"/>
              <w:bottom w:w="0" w:type="dxa"/>
              <w:right w:w="52" w:type="dxa"/>
            </w:tcMar>
            <w:vAlign w:val="center"/>
          </w:tcPr>
          <w:p>
            <w:pPr>
              <w:pStyle w:val="0"/>
              <w:spacing w:line="324" w:lineRule="atLeast"/>
              <w:jc w:val="center"/>
              <w:rPr>
                <w:rFonts w:hint="default" w:ascii="‚l‚r –¾’©" w:hAnsi="‚l‚r –¾’©"/>
                <w:color w:val="auto"/>
              </w:rPr>
            </w:pPr>
            <w:r>
              <w:rPr>
                <w:rFonts w:hint="eastAsia" w:ascii="Times New Roman" w:hAnsi="Times New Roman" w:eastAsia="‚l‚r –¾’©"/>
                <w:color w:val="000000"/>
                <w:kern w:val="2"/>
                <w:sz w:val="24"/>
              </w:rPr>
              <w:t>６</w:t>
            </w:r>
            <w:r>
              <w:rPr>
                <w:rFonts w:hint="eastAsia" w:ascii="Times New Roman" w:hAnsi="Times New Roman" w:eastAsia="‚l‚r –¾’©"/>
                <w:color w:val="000000"/>
                <w:spacing w:val="35"/>
                <w:kern w:val="2"/>
                <w:sz w:val="24"/>
                <w:fitText w:val="2100" w:id="5"/>
              </w:rPr>
              <w:t>着工予定年月</w:t>
            </w:r>
            <w:r>
              <w:rPr>
                <w:rFonts w:hint="eastAsia" w:ascii="Times New Roman" w:hAnsi="Times New Roman" w:eastAsia="‚l‚r –¾’©"/>
                <w:color w:val="000000"/>
                <w:kern w:val="2"/>
                <w:sz w:val="24"/>
                <w:fitText w:val="2100" w:id="5"/>
              </w:rPr>
              <w:t>日</w:t>
            </w:r>
          </w:p>
        </w:tc>
        <w:tc>
          <w:tcPr>
            <w:tcW w:w="5958" w:type="dxa"/>
            <w:gridSpan w:val="2"/>
            <w:tcBorders>
              <w:top w:val="single" w:color="000000" w:sz="4" w:space="0"/>
              <w:left w:val="single" w:color="000000" w:sz="4" w:space="0"/>
              <w:bottom w:val="nil"/>
              <w:right w:val="single" w:color="000000" w:sz="12" w:space="0"/>
              <w:tl2br w:val="nil"/>
              <w:tr2bl w:val="nil"/>
            </w:tcBorders>
            <w:tcMar>
              <w:top w:w="0" w:type="dxa"/>
              <w:left w:w="52" w:type="dxa"/>
              <w:bottom w:w="0" w:type="dxa"/>
              <w:right w:w="52" w:type="dxa"/>
            </w:tcMar>
            <w:vAlign w:val="center"/>
          </w:tcPr>
          <w:p>
            <w:pPr>
              <w:pStyle w:val="0"/>
              <w:spacing w:line="324" w:lineRule="atLeast"/>
              <w:jc w:val="center"/>
              <w:rPr>
                <w:rFonts w:hint="default" w:ascii="‚l‚r –¾’©" w:hAnsi="‚l‚r –¾’©"/>
                <w:color w:val="auto"/>
              </w:rPr>
            </w:pPr>
            <w:r>
              <w:rPr>
                <w:rFonts w:hint="eastAsia" w:ascii="Times New Roman" w:hAnsi="Times New Roman" w:eastAsia="‚l‚r –¾’©"/>
                <w:color w:val="000000"/>
                <w:kern w:val="2"/>
                <w:sz w:val="24"/>
              </w:rPr>
              <w:t>　　　　　年　　　月　　　日</w:t>
            </w:r>
          </w:p>
        </w:tc>
      </w:tr>
      <w:tr>
        <w:trPr>
          <w:trHeight w:val="565" w:hRule="atLeast"/>
        </w:trPr>
        <w:tc>
          <w:tcPr>
            <w:tcW w:w="2918" w:type="dxa"/>
            <w:tcBorders>
              <w:top w:val="single" w:color="000000" w:sz="4" w:space="0"/>
              <w:left w:val="single" w:color="auto" w:sz="12" w:space="0"/>
              <w:bottom w:val="nil"/>
              <w:right w:val="single" w:color="000000" w:sz="4" w:space="0"/>
              <w:tl2br w:val="nil"/>
              <w:tr2bl w:val="nil"/>
            </w:tcBorders>
            <w:tcMar>
              <w:top w:w="0" w:type="dxa"/>
              <w:left w:w="52" w:type="dxa"/>
              <w:bottom w:w="0" w:type="dxa"/>
              <w:right w:w="52" w:type="dxa"/>
            </w:tcMar>
            <w:vAlign w:val="center"/>
          </w:tcPr>
          <w:p>
            <w:pPr>
              <w:pStyle w:val="0"/>
              <w:spacing w:line="324" w:lineRule="atLeast"/>
              <w:jc w:val="center"/>
              <w:rPr>
                <w:rFonts w:hint="default" w:ascii="‚l‚r –¾’©" w:hAnsi="‚l‚r –¾’©"/>
                <w:color w:val="auto"/>
              </w:rPr>
            </w:pPr>
            <w:r>
              <w:rPr>
                <w:rFonts w:hint="eastAsia" w:ascii="Times New Roman" w:hAnsi="Times New Roman" w:eastAsia="‚l‚r –¾’©"/>
                <w:color w:val="000000"/>
                <w:kern w:val="2"/>
                <w:sz w:val="24"/>
              </w:rPr>
              <w:t>７事業完了予定年月日</w:t>
            </w:r>
          </w:p>
        </w:tc>
        <w:tc>
          <w:tcPr>
            <w:tcW w:w="5958" w:type="dxa"/>
            <w:gridSpan w:val="2"/>
            <w:tcBorders>
              <w:top w:val="single" w:color="000000" w:sz="4" w:space="0"/>
              <w:left w:val="single" w:color="000000" w:sz="4" w:space="0"/>
              <w:bottom w:val="single" w:color="auto" w:sz="4" w:space="0"/>
              <w:right w:val="single" w:color="000000" w:sz="12" w:space="0"/>
              <w:tl2br w:val="nil"/>
              <w:tr2bl w:val="nil"/>
            </w:tcBorders>
            <w:tcMar>
              <w:top w:w="0" w:type="dxa"/>
              <w:left w:w="52" w:type="dxa"/>
              <w:bottom w:w="0" w:type="dxa"/>
              <w:right w:w="52" w:type="dxa"/>
            </w:tcMar>
            <w:vAlign w:val="center"/>
          </w:tcPr>
          <w:p>
            <w:pPr>
              <w:pStyle w:val="0"/>
              <w:spacing w:line="324" w:lineRule="atLeast"/>
              <w:jc w:val="center"/>
              <w:rPr>
                <w:rFonts w:hint="default" w:ascii="‚l‚r –¾’©" w:hAnsi="‚l‚r –¾’©"/>
                <w:color w:val="auto"/>
              </w:rPr>
            </w:pPr>
            <w:r>
              <w:rPr>
                <w:rFonts w:hint="eastAsia" w:ascii="Times New Roman" w:hAnsi="Times New Roman" w:eastAsia="‚l‚r –¾’©"/>
                <w:color w:val="000000"/>
                <w:kern w:val="2"/>
                <w:sz w:val="24"/>
              </w:rPr>
              <w:t>　　　　　年　　　月　　　日</w:t>
            </w:r>
          </w:p>
        </w:tc>
      </w:tr>
      <w:tr>
        <w:trPr>
          <w:trHeight w:val="4023" w:hRule="atLeast"/>
        </w:trPr>
        <w:tc>
          <w:tcPr>
            <w:tcW w:w="8876" w:type="dxa"/>
            <w:gridSpan w:val="3"/>
            <w:tcBorders>
              <w:top w:val="single" w:color="000000" w:sz="4" w:space="0"/>
              <w:left w:val="single" w:color="auto" w:sz="12" w:space="0"/>
              <w:bottom w:val="single" w:color="auto" w:sz="12" w:space="0"/>
              <w:right w:val="single" w:color="auto" w:sz="12" w:space="0"/>
              <w:tl2br w:val="nil"/>
              <w:tr2bl w:val="nil"/>
            </w:tcBorders>
            <w:tcMar>
              <w:top w:w="0" w:type="dxa"/>
              <w:left w:w="52" w:type="dxa"/>
              <w:bottom w:w="0" w:type="dxa"/>
              <w:right w:w="52" w:type="dxa"/>
            </w:tcMar>
            <w:vAlign w:val="top"/>
          </w:tcPr>
          <w:p>
            <w:pPr>
              <w:pStyle w:val="0"/>
              <w:spacing w:line="324" w:lineRule="atLeast"/>
              <w:jc w:val="left"/>
              <w:rPr>
                <w:rFonts w:hint="default" w:ascii="‚l‚r –¾’©" w:hAnsi="‚l‚r –¾’©"/>
                <w:sz w:val="22"/>
              </w:rPr>
            </w:pPr>
            <w:r>
              <w:rPr>
                <w:rFonts w:hint="eastAsia" w:ascii="Times New Roman" w:hAnsi="Times New Roman" w:eastAsia="‚l‚r –¾’©"/>
                <w:color w:val="000000"/>
                <w:kern w:val="2"/>
                <w:sz w:val="22"/>
              </w:rPr>
              <w:t>（添付書類）</w:t>
            </w:r>
          </w:p>
          <w:p>
            <w:pPr>
              <w:pStyle w:val="0"/>
              <w:spacing w:line="324" w:lineRule="atLeast"/>
              <w:jc w:val="left"/>
              <w:rPr>
                <w:rFonts w:hint="default" w:ascii="‚l‚r –¾’©" w:hAnsi="‚l‚r –¾’©"/>
                <w:sz w:val="22"/>
              </w:rPr>
            </w:pPr>
            <w:r>
              <w:rPr>
                <w:rFonts w:hint="eastAsia" w:ascii="Times New Roman" w:hAnsi="Times New Roman" w:eastAsia="‚l‚r –¾’©"/>
                <w:color w:val="000000"/>
                <w:kern w:val="2"/>
                <w:sz w:val="22"/>
              </w:rPr>
              <w:t>１　審査機関を経過した浄化槽設置届出書の写し又は建築確認書の写し</w:t>
            </w:r>
          </w:p>
          <w:p>
            <w:pPr>
              <w:pStyle w:val="0"/>
              <w:spacing w:line="324" w:lineRule="atLeast"/>
              <w:jc w:val="left"/>
              <w:rPr>
                <w:rFonts w:hint="default" w:ascii="‚l‚r –¾’©" w:hAnsi="‚l‚r –¾’©"/>
                <w:sz w:val="22"/>
              </w:rPr>
            </w:pPr>
            <w:r>
              <w:rPr>
                <w:rFonts w:hint="eastAsia" w:ascii="Times New Roman" w:hAnsi="Times New Roman" w:eastAsia="‚l‚r –¾’©"/>
                <w:color w:val="000000"/>
                <w:kern w:val="2"/>
                <w:sz w:val="22"/>
              </w:rPr>
              <w:t>２　浄化槽工事費見積明細書</w:t>
            </w:r>
          </w:p>
          <w:p>
            <w:pPr>
              <w:pStyle w:val="0"/>
              <w:spacing w:line="324" w:lineRule="atLeast"/>
              <w:jc w:val="left"/>
              <w:rPr>
                <w:rFonts w:hint="default" w:ascii="‚l‚r –¾’©" w:hAnsi="‚l‚r –¾’©"/>
                <w:sz w:val="22"/>
              </w:rPr>
            </w:pPr>
            <w:r>
              <w:rPr>
                <w:rFonts w:hint="eastAsia" w:ascii="Times New Roman" w:hAnsi="Times New Roman" w:eastAsia="‚l‚r –¾’©"/>
                <w:color w:val="000000"/>
                <w:kern w:val="2"/>
                <w:sz w:val="22"/>
              </w:rPr>
              <w:t>３　設置場所の案内図及び浄化槽設置配管計画図</w:t>
            </w:r>
          </w:p>
          <w:p>
            <w:pPr>
              <w:pStyle w:val="0"/>
              <w:spacing w:line="324" w:lineRule="atLeast"/>
              <w:ind w:left="440" w:hanging="480" w:hangingChars="200"/>
              <w:jc w:val="left"/>
              <w:rPr>
                <w:rFonts w:hint="default" w:ascii="‚l‚r –¾’©" w:hAnsi="‚l‚r –¾’©"/>
                <w:sz w:val="22"/>
              </w:rPr>
            </w:pPr>
            <w:r>
              <w:rPr>
                <w:rFonts w:hint="eastAsia" w:ascii="Times New Roman" w:hAnsi="Times New Roman" w:eastAsia="‚l‚r –¾’©"/>
                <w:color w:val="000000"/>
                <w:kern w:val="2"/>
                <w:sz w:val="22"/>
              </w:rPr>
              <w:t>４　国庫補助指針に適合するものとして登録された浄化槽にあっては、登録証の写し及び登録浄化槽管理票Ｃ票</w:t>
            </w:r>
          </w:p>
          <w:p>
            <w:pPr>
              <w:pStyle w:val="0"/>
              <w:spacing w:line="324" w:lineRule="atLeast"/>
              <w:jc w:val="left"/>
              <w:rPr>
                <w:rFonts w:hint="default" w:ascii="‚l‚r –¾’©" w:hAnsi="‚l‚r –¾’©"/>
                <w:sz w:val="22"/>
              </w:rPr>
            </w:pPr>
            <w:r>
              <w:rPr>
                <w:rFonts w:hint="eastAsia" w:ascii="Times New Roman" w:hAnsi="Times New Roman" w:eastAsia="‚l‚r –¾’©"/>
                <w:color w:val="000000"/>
                <w:kern w:val="2"/>
                <w:sz w:val="22"/>
              </w:rPr>
              <w:t>５　小型合併浄化槽機能保証制度に基づく登録証</w:t>
            </w:r>
          </w:p>
          <w:p>
            <w:pPr>
              <w:pStyle w:val="0"/>
              <w:spacing w:line="324" w:lineRule="atLeast"/>
              <w:jc w:val="left"/>
              <w:rPr>
                <w:rFonts w:hint="default" w:ascii="‚l‚r –¾’©" w:hAnsi="‚l‚r –¾’©"/>
                <w:sz w:val="22"/>
              </w:rPr>
            </w:pPr>
            <w:r>
              <w:rPr>
                <w:rFonts w:hint="eastAsia" w:ascii="Times New Roman" w:hAnsi="Times New Roman" w:eastAsia="‚l‚r –¾’©"/>
                <w:color w:val="000000"/>
                <w:kern w:val="2"/>
                <w:sz w:val="22"/>
              </w:rPr>
              <w:t>６　浄化槽設置工事請負契約書の写し</w:t>
            </w:r>
          </w:p>
          <w:p>
            <w:pPr>
              <w:pStyle w:val="0"/>
              <w:spacing w:line="324" w:lineRule="atLeast"/>
              <w:jc w:val="left"/>
              <w:rPr>
                <w:rFonts w:hint="default" w:ascii="‚l‚r –¾’©" w:hAnsi="‚l‚r –¾’©"/>
                <w:sz w:val="22"/>
              </w:rPr>
            </w:pPr>
            <w:r>
              <w:rPr>
                <w:rFonts w:hint="eastAsia" w:ascii="Times New Roman" w:hAnsi="Times New Roman" w:eastAsia="‚l‚r –¾’©"/>
                <w:color w:val="000000"/>
                <w:kern w:val="2"/>
                <w:sz w:val="22"/>
              </w:rPr>
              <w:t>７　住宅を借りている者は賃貸人の承諾書</w:t>
            </w:r>
          </w:p>
          <w:p>
            <w:pPr>
              <w:pStyle w:val="0"/>
              <w:spacing w:line="324" w:lineRule="atLeast"/>
              <w:jc w:val="left"/>
              <w:rPr>
                <w:rFonts w:hint="default" w:ascii="‚l‚r –¾’©" w:hAnsi="‚l‚r –¾’©"/>
                <w:sz w:val="22"/>
              </w:rPr>
            </w:pPr>
            <w:r>
              <w:rPr>
                <w:rFonts w:hint="eastAsia" w:ascii="Times New Roman" w:hAnsi="Times New Roman" w:eastAsia="‚l‚r –¾’©"/>
                <w:color w:val="000000"/>
                <w:kern w:val="2"/>
                <w:sz w:val="22"/>
              </w:rPr>
              <w:t>８</w:t>
            </w:r>
            <w:r>
              <w:rPr>
                <w:rFonts w:hint="eastAsia" w:ascii="Times New Roman" w:hAnsi="Times New Roman" w:eastAsia="‚l‚r –¾’©"/>
                <w:color w:val="000000"/>
                <w:kern w:val="2"/>
                <w:sz w:val="22"/>
              </w:rPr>
              <w:t xml:space="preserve">  </w:t>
            </w:r>
            <w:r>
              <w:rPr>
                <w:rFonts w:hint="eastAsia" w:ascii="Times New Roman" w:hAnsi="Times New Roman" w:eastAsia="‚l‚r –¾’©"/>
                <w:color w:val="000000"/>
                <w:kern w:val="2"/>
                <w:sz w:val="22"/>
              </w:rPr>
              <w:t>浄化槽工事業の登録証又は特定工事業届出書及び浄化槽設備士免状の写し</w:t>
            </w:r>
          </w:p>
          <w:p>
            <w:pPr>
              <w:pStyle w:val="0"/>
              <w:spacing w:line="324" w:lineRule="atLeast"/>
              <w:jc w:val="left"/>
              <w:rPr>
                <w:rFonts w:hint="default" w:ascii="‚l‚r –¾’©" w:hAnsi="‚l‚r –¾’©"/>
                <w:sz w:val="22"/>
              </w:rPr>
            </w:pPr>
            <w:r>
              <w:rPr>
                <w:rFonts w:hint="eastAsia" w:ascii="Times New Roman" w:hAnsi="Times New Roman" w:eastAsia="‚l‚r –¾’©"/>
                <w:color w:val="000000"/>
                <w:kern w:val="2"/>
                <w:sz w:val="22"/>
              </w:rPr>
              <w:t>９　町税及び県税納税証明書</w:t>
            </w:r>
          </w:p>
          <w:p>
            <w:pPr>
              <w:pStyle w:val="0"/>
              <w:spacing w:line="324" w:lineRule="atLeast"/>
              <w:jc w:val="left"/>
              <w:rPr>
                <w:rFonts w:hint="default" w:ascii="‚l‚r –¾’©" w:hAnsi="‚l‚r –¾’©"/>
                <w:color w:val="auto"/>
              </w:rPr>
            </w:pPr>
            <w:r>
              <w:rPr>
                <w:rFonts w:hint="eastAsia" w:ascii="Times New Roman" w:hAnsi="Times New Roman" w:eastAsia="‚l‚r –¾’©"/>
                <w:color w:val="000000"/>
                <w:kern w:val="2"/>
                <w:sz w:val="22"/>
              </w:rPr>
              <w:t>10</w:t>
            </w:r>
            <w:r>
              <w:rPr>
                <w:rFonts w:hint="eastAsia" w:ascii="Times New Roman" w:hAnsi="Times New Roman" w:eastAsia="‚l‚r –¾’©"/>
                <w:color w:val="000000"/>
                <w:kern w:val="2"/>
                <w:sz w:val="22"/>
              </w:rPr>
              <w:t>　その他大豊町長が必要と認める書類</w:t>
            </w:r>
          </w:p>
        </w:tc>
      </w:tr>
    </w:tbl>
    <w:p>
      <w:pPr>
        <w:pStyle w:val="0"/>
        <w:jc w:val="left"/>
        <w:rPr>
          <w:rFonts w:hint="default"/>
        </w:rPr>
      </w:pPr>
    </w:p>
    <w:sectPr>
      <w:headerReference r:id="rId5" w:type="default"/>
      <w:footerReference r:id="rId6" w:type="default"/>
      <w:pgSz w:w="11907" w:h="16840"/>
      <w:pgMar w:top="851" w:right="1134" w:bottom="624" w:left="1134" w:header="284" w:footer="708" w:gutter="0"/>
      <w:cols w:space="720"/>
      <w:textDirection w:val="lrTb"/>
      <w:docGrid w:type="linesAndChars" w:linePitch="376" w:charSpace="199"/>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l‚r –¾’©">
    <w:panose1 w:val="00000000000000000000"/>
    <w:charset w:val="80"/>
    <w:family w:val="roman"/>
    <w:notTrueType/>
    <w:pitch w:val="fixed"/>
    <w:sig w:usb0="00000000" w:usb1="00000000" w:usb2="00000000" w:usb3="00000000" w:csb0="00000000" w:csb1="00000000"/>
  </w:font>
  <w:font w:name="Century">
    <w:panose1 w:val="00000000000000000000"/>
    <w:charset w:val="00"/>
    <w:family w:val="roman"/>
    <w:notTrueType/>
    <w:pitch w:val="variable"/>
    <w:sig w:usb0="00000000" w:usb1="00000000" w:usb2="00000000" w:usb3="00000000" w:csb0="FF000000" w:csb1="00000000"/>
  </w:font>
  <w:font w:name="Cambria Math">
    <w:panose1 w:val="00000000000000000000"/>
    <w:charset w:val="00"/>
    <w:family w:val="roman"/>
    <w:notTrueType/>
    <w:pitch w:val="variable"/>
    <w:sig w:usb0="00000000" w:usb1="00000000" w:usb2="00000000" w:usb3="00000000" w:csb0="FF000000" w:csb1="00000000"/>
  </w:font>
  <w:font w:name="@‚l‚r –¾’©">
    <w:panose1 w:val="00000000000000000000"/>
    <w:charset w:val="80"/>
    <w:family w:val="roman"/>
    <w:notTrueType/>
    <w:pitch w:val="fixed"/>
    <w:sig w:usb0="00000000" w:usb1="00000000" w:usb2="00000000" w:usb3="00000000" w:csb0="00000000" w:csb1="00000000"/>
  </w:font>
  <w:font w:name="ŸàƒSƒVƒbƒN Light">
    <w:panose1 w:val="00000000000000000000"/>
    <w:charset w:val="80"/>
    <w:family w:val="modern"/>
    <w:notTrueType/>
    <w:pitch w:val="fixed"/>
    <w:sig w:usb0="00000000" w:usb1="00000000" w:usb2="00000000" w:usb3="00000000" w:csb0="00000000" w:csb1="00000000"/>
  </w:font>
  <w:font w:name="Ÿà–¾’©">
    <w:panose1 w:val="00000000000000000000"/>
    <w:charset w:val="80"/>
    <w:family w:val="roman"/>
    <w:notTrueType/>
    <w:pitch w:val="fixed"/>
    <w:sig w:usb0="00000000" w:usb1="00000000" w:usb2="00000000" w:usb3="00000000" w:csb0="00000000" w:csb1="00000000"/>
  </w:font>
  <w:font w:name="Times New Roman CE">
    <w:panose1 w:val="00000000000000000000"/>
    <w:charset w:val="EE"/>
    <w:family w:val="roman"/>
    <w:notTrueType/>
    <w:pitch w:val="variable"/>
    <w:sig w:usb0="00000000" w:usb1="00000000" w:usb2="00000000" w:usb3="00000000" w:csb0="02000000" w:csb1="00000000"/>
  </w:font>
  <w:font w:name="Times New Roman CYR">
    <w:panose1 w:val="00000000000000000000"/>
    <w:charset w:val="CC"/>
    <w:family w:val="roman"/>
    <w:notTrueType/>
    <w:pitch w:val="variable"/>
    <w:sig w:usb0="00000000" w:usb1="00000000" w:usb2="00000000" w:usb3="00000000" w:csb0="04000000" w:csb1="00000000"/>
  </w:font>
  <w:font w:name="Times New Roman Greek">
    <w:panose1 w:val="00000000000000000000"/>
    <w:charset w:val="A1"/>
    <w:family w:val="roman"/>
    <w:notTrueType/>
    <w:pitch w:val="variable"/>
    <w:sig w:usb0="00000000" w:usb1="00000000" w:usb2="00000000" w:usb3="00000000" w:csb0="08000000" w:csb1="00000000"/>
  </w:font>
  <w:font w:name="Times New Roman TUR">
    <w:panose1 w:val="00000000000000000000"/>
    <w:charset w:val="A2"/>
    <w:family w:val="roman"/>
    <w:notTrueType/>
    <w:pitch w:val="variable"/>
    <w:sig w:usb0="00000000" w:usb1="00000000" w:usb2="00000000" w:usb3="00000000" w:csb0="10000000" w:csb1="00000000"/>
  </w:font>
  <w:font w:name="Times New Roman (Hebrew)">
    <w:panose1 w:val="00000000000000000000"/>
    <w:charset w:val="00"/>
    <w:family w:val="roman"/>
    <w:notTrueType/>
    <w:pitch w:val="fixed"/>
    <w:sig w:usb0="00000000" w:usb1="00000000" w:usb2="00000000" w:usb3="00000000" w:csb0="00000000" w:csb1="00000000"/>
  </w:font>
  <w:font w:name="Times New Roman (Arabic)">
    <w:panose1 w:val="00000000000000000000"/>
    <w:charset w:val="00"/>
    <w:family w:val="roman"/>
    <w:notTrueType/>
    <w:pitch w:val="fixed"/>
    <w:sig w:usb0="00000000" w:usb1="00000000" w:usb2="00000000" w:usb3="00000000" w:csb0="00000000" w:csb1="00000000"/>
  </w:font>
  <w:font w:name="Times New Roman Baltic">
    <w:panose1 w:val="00000000000000000000"/>
    <w:charset w:val="BA"/>
    <w:family w:val="roman"/>
    <w:notTrueType/>
    <w:pitch w:val="variable"/>
    <w:sig w:usb0="00000000" w:usb1="00000000" w:usb2="00000000" w:usb3="00000000" w:csb0="FF000000" w:csb1="00000000"/>
  </w:font>
  <w:font w:name="Times New Roman (Vietnamese)">
    <w:panose1 w:val="00000000000000000000"/>
    <w:charset w:val="00"/>
    <w:family w:val="roman"/>
    <w:notTrueType/>
    <w:pitch w:val="fixed"/>
    <w:sig w:usb0="00000000" w:usb1="00000000" w:usb2="00000000" w:usb3="00000000" w:csb0="00000000" w:csb1="00000000"/>
  </w:font>
  <w:font w:name="MS Mincho Western">
    <w:panose1 w:val="00000000000000000000"/>
    <w:charset w:val="00"/>
    <w:family w:val="roman"/>
    <w:notTrueType/>
    <w:pitch w:val="fixed"/>
    <w:sig w:usb0="00000000" w:usb1="00000000" w:usb2="00000000" w:usb3="00000000" w:csb0="00000000" w:csb1="00000000"/>
  </w:font>
  <w:font w:name="MS Mincho CE">
    <w:panose1 w:val="00000000000000000000"/>
    <w:charset w:val="00"/>
    <w:family w:val="roman"/>
    <w:notTrueType/>
    <w:pitch w:val="fixed"/>
    <w:sig w:usb0="00000000" w:usb1="00000000" w:usb2="00000000" w:usb3="00000000" w:csb0="00000000" w:csb1="00000000"/>
  </w:font>
  <w:font w:name="MS Mincho Cyr">
    <w:panose1 w:val="00000000000000000000"/>
    <w:charset w:val="00"/>
    <w:family w:val="roman"/>
    <w:notTrueType/>
    <w:pitch w:val="fixed"/>
    <w:sig w:usb0="00000000" w:usb1="00000000" w:usb2="00000000" w:usb3="00000000" w:csb0="00000000" w:csb1="00000000"/>
  </w:font>
  <w:font w:name="MS Mincho Greek">
    <w:panose1 w:val="00000000000000000000"/>
    <w:charset w:val="00"/>
    <w:family w:val="roman"/>
    <w:notTrueType/>
    <w:pitch w:val="fixed"/>
    <w:sig w:usb0="00000000" w:usb1="00000000" w:usb2="00000000" w:usb3="00000000" w:csb0="00000000" w:csb1="00000000"/>
  </w:font>
  <w:font w:name="MS Mincho Tur">
    <w:panose1 w:val="00000000000000000000"/>
    <w:charset w:val="00"/>
    <w:family w:val="roman"/>
    <w:notTrueType/>
    <w:pitch w:val="fixed"/>
    <w:sig w:usb0="00000000" w:usb1="00000000" w:usb2="00000000" w:usb3="00000000" w:csb0="00000000" w:csb1="00000000"/>
  </w:font>
  <w:font w:name="MS Mincho Baltic">
    <w:panose1 w:val="00000000000000000000"/>
    <w:charset w:val="00"/>
    <w:family w:val="roman"/>
    <w:notTrueType/>
    <w:pitch w:val="fixed"/>
    <w:sig w:usb0="00000000" w:usb1="00000000" w:usb2="00000000" w:usb3="00000000" w:csb0="00000000" w:csb1="00000000"/>
  </w:font>
  <w:font w:name="Century CE">
    <w:panose1 w:val="00000000000000000000"/>
    <w:charset w:val="00"/>
    <w:family w:val="roman"/>
    <w:notTrueType/>
    <w:pitch w:val="fixed"/>
    <w:sig w:usb0="00000000" w:usb1="00000000" w:usb2="00000000" w:usb3="00000000" w:csb0="00000000" w:csb1="00000000"/>
  </w:font>
  <w:font w:name="Century Cyr">
    <w:panose1 w:val="00000000000000000000"/>
    <w:charset w:val="00"/>
    <w:family w:val="roman"/>
    <w:notTrueType/>
    <w:pitch w:val="fixed"/>
    <w:sig w:usb0="00000000" w:usb1="00000000" w:usb2="00000000" w:usb3="00000000" w:csb0="00000000" w:csb1="00000000"/>
  </w:font>
  <w:font w:name="Century Greek">
    <w:panose1 w:val="00000000000000000000"/>
    <w:charset w:val="00"/>
    <w:family w:val="roman"/>
    <w:notTrueType/>
    <w:pitch w:val="fixed"/>
    <w:sig w:usb0="00000000" w:usb1="00000000" w:usb2="00000000" w:usb3="00000000" w:csb0="00000000" w:csb1="00000000"/>
  </w:font>
  <w:font w:name="Century Tur">
    <w:panose1 w:val="00000000000000000000"/>
    <w:charset w:val="00"/>
    <w:family w:val="roman"/>
    <w:notTrueType/>
    <w:pitch w:val="fixed"/>
    <w:sig w:usb0="00000000" w:usb1="00000000" w:usb2="00000000" w:usb3="00000000" w:csb0="00000000" w:csb1="00000000"/>
  </w:font>
  <w:font w:name="Century Baltic">
    <w:panose1 w:val="00000000000000000000"/>
    <w:charset w:val="00"/>
    <w:family w:val="roman"/>
    <w:notTrueType/>
    <w:pitch w:val="fixed"/>
    <w:sig w:usb0="00000000" w:usb1="00000000" w:usb2="00000000" w:usb3="00000000" w:csb0="00000000" w:csb1="00000000"/>
  </w:font>
  <w:font w:name="Cambria Math CE">
    <w:panose1 w:val="00000000000000000000"/>
    <w:charset w:val="00"/>
    <w:family w:val="roman"/>
    <w:notTrueType/>
    <w:pitch w:val="fixed"/>
    <w:sig w:usb0="00000000" w:usb1="00000000" w:usb2="00000000" w:usb3="00000000" w:csb0="00000000" w:csb1="00000000"/>
  </w:font>
  <w:font w:name="Cambria Math Cyr">
    <w:panose1 w:val="00000000000000000000"/>
    <w:charset w:val="00"/>
    <w:family w:val="roman"/>
    <w:notTrueType/>
    <w:pitch w:val="fixed"/>
    <w:sig w:usb0="00000000" w:usb1="00000000" w:usb2="00000000" w:usb3="00000000" w:csb0="00000000" w:csb1="00000000"/>
  </w:font>
  <w:font w:name="Cambria Math Greek">
    <w:panose1 w:val="00000000000000000000"/>
    <w:charset w:val="00"/>
    <w:family w:val="roman"/>
    <w:notTrueType/>
    <w:pitch w:val="fixed"/>
    <w:sig w:usb0="00000000" w:usb1="00000000" w:usb2="00000000" w:usb3="00000000" w:csb0="00000000" w:csb1="00000000"/>
  </w:font>
  <w:font w:name="Cambria Math Tur">
    <w:panose1 w:val="00000000000000000000"/>
    <w:charset w:val="00"/>
    <w:family w:val="roman"/>
    <w:notTrueType/>
    <w:pitch w:val="fixed"/>
    <w:sig w:usb0="00000000" w:usb1="00000000" w:usb2="00000000" w:usb3="00000000" w:csb0="00000000" w:csb1="00000000"/>
  </w:font>
  <w:font w:name="Cambria Math Baltic">
    <w:panose1 w:val="00000000000000000000"/>
    <w:charset w:val="00"/>
    <w:family w:val="roman"/>
    <w:notTrueType/>
    <w:pitch w:val="fixed"/>
    <w:sig w:usb0="00000000" w:usb1="00000000" w:usb2="00000000" w:usb3="00000000" w:csb0="00000000" w:csb1="00000000"/>
  </w:font>
  <w:font w:name="Cambria Math (Vietnamese)">
    <w:panose1 w:val="00000000000000000000"/>
    <w:charset w:val="00"/>
    <w:family w:val="roman"/>
    <w:notTrueType/>
    <w:pitch w:val="fixed"/>
    <w:sig w:usb0="00000000" w:usb1="00000000" w:usb2="00000000" w:usb3="00000000" w:csb0="00000000" w:csb1="00000000"/>
  </w:font>
  <w:font w:name="@MS Mincho Western">
    <w:panose1 w:val="00000000000000000000"/>
    <w:charset w:val="00"/>
    <w:family w:val="roman"/>
    <w:notTrueType/>
    <w:pitch w:val="fixed"/>
    <w:sig w:usb0="00000000" w:usb1="00000000" w:usb2="00000000" w:usb3="00000000" w:csb0="00000000" w:csb1="00000000"/>
  </w:font>
  <w:font w:name="@MS Mincho CE">
    <w:panose1 w:val="00000000000000000000"/>
    <w:charset w:val="00"/>
    <w:family w:val="roman"/>
    <w:notTrueType/>
    <w:pitch w:val="fixed"/>
    <w:sig w:usb0="00000000" w:usb1="00000000" w:usb2="00000000" w:usb3="00000000" w:csb0="00000000" w:csb1="00000000"/>
  </w:font>
  <w:font w:name="@MS Mincho Cyr">
    <w:panose1 w:val="00000000000000000000"/>
    <w:charset w:val="00"/>
    <w:family w:val="roman"/>
    <w:notTrueType/>
    <w:pitch w:val="fixed"/>
    <w:sig w:usb0="00000000" w:usb1="00000000" w:usb2="00000000" w:usb3="00000000" w:csb0="00000000" w:csb1="00000000"/>
  </w:font>
  <w:font w:name="@MS Mincho Greek">
    <w:panose1 w:val="00000000000000000000"/>
    <w:charset w:val="00"/>
    <w:family w:val="roman"/>
    <w:notTrueType/>
    <w:pitch w:val="fixed"/>
    <w:sig w:usb0="00000000" w:usb1="00000000" w:usb2="00000000" w:usb3="00000000" w:csb0="00000000" w:csb1="00000000"/>
  </w:font>
  <w:font w:name="@MS Mincho Tur">
    <w:panose1 w:val="00000000000000000000"/>
    <w:charset w:val="00"/>
    <w:family w:val="roman"/>
    <w:notTrueType/>
    <w:pitch w:val="fixed"/>
    <w:sig w:usb0="00000000" w:usb1="00000000" w:usb2="00000000" w:usb3="00000000" w:csb0="00000000" w:csb1="00000000"/>
  </w:font>
  <w:font w:name="@MS Mincho Baltic">
    <w:panose1 w:val="00000000000000000000"/>
    <w:charset w:val="00"/>
    <w:family w:val="roman"/>
    <w:notTrueType/>
    <w:pitch w:val="fixed"/>
    <w:sig w:usb0="00000000" w:usb1="00000000" w:usb2="00000000" w:usb3="00000000" w:csb0="00000000" w:csb1="00000000"/>
  </w:font>
  <w:font w:name="Yu Gothic Light Western">
    <w:panose1 w:val="00000000000000000000"/>
    <w:charset w:val="00"/>
    <w:family w:val="modern"/>
    <w:notTrueType/>
    <w:pitch w:val="fixed"/>
    <w:sig w:usb0="00000000" w:usb1="00000000" w:usb2="00000000" w:usb3="00000000" w:csb0="00000000" w:csb1="00000000"/>
  </w:font>
  <w:font w:name="Yu Gothic Light CE">
    <w:panose1 w:val="00000000000000000000"/>
    <w:charset w:val="00"/>
    <w:family w:val="modern"/>
    <w:notTrueType/>
    <w:pitch w:val="fixed"/>
    <w:sig w:usb0="00000000" w:usb1="00000000" w:usb2="00000000" w:usb3="00000000" w:csb0="00000000" w:csb1="00000000"/>
  </w:font>
  <w:font w:name="Yu Gothic Light Cyr">
    <w:panose1 w:val="00000000000000000000"/>
    <w:charset w:val="00"/>
    <w:family w:val="modern"/>
    <w:notTrueType/>
    <w:pitch w:val="fixed"/>
    <w:sig w:usb0="00000000" w:usb1="00000000" w:usb2="00000000" w:usb3="00000000" w:csb0="00000000" w:csb1="00000000"/>
  </w:font>
  <w:font w:name="Yu Gothic Light Greek">
    <w:panose1 w:val="00000000000000000000"/>
    <w:charset w:val="00"/>
    <w:family w:val="modern"/>
    <w:notTrueType/>
    <w:pitch w:val="fixed"/>
    <w:sig w:usb0="00000000" w:usb1="00000000" w:usb2="00000000" w:usb3="00000000" w:csb0="00000000" w:csb1="00000000"/>
  </w:font>
  <w:font w:name="Yu Gothic Light Tur">
    <w:panose1 w:val="00000000000000000000"/>
    <w:charset w:val="00"/>
    <w:family w:val="modern"/>
    <w:notTrueType/>
    <w:pitch w:val="fixed"/>
    <w:sig w:usb0="00000000" w:usb1="00000000" w:usb2="00000000" w:usb3="00000000" w:csb0="00000000" w:csb1="00000000"/>
  </w:font>
  <w:font w:name="Yu Gothic Light Baltic">
    <w:panose1 w:val="00000000000000000000"/>
    <w:charset w:val="00"/>
    <w:family w:val="modern"/>
    <w:notTrueType/>
    <w:pitch w:val="fixed"/>
    <w:sig w:usb0="00000000" w:usb1="00000000" w:usb2="00000000" w:usb3="00000000" w:csb0="00000000" w:csb1="00000000"/>
  </w:font>
  <w:font w:name="Yu Mincho Western">
    <w:panose1 w:val="00000000000000000000"/>
    <w:charset w:val="00"/>
    <w:family w:val="roman"/>
    <w:notTrueType/>
    <w:pitch w:val="fixed"/>
    <w:sig w:usb0="00000000" w:usb1="00000000" w:usb2="00000000" w:usb3="00000000" w:csb0="00000000" w:csb1="00000000"/>
  </w:font>
  <w:font w:name="Yu Mincho CE">
    <w:panose1 w:val="00000000000000000000"/>
    <w:charset w:val="00"/>
    <w:family w:val="roman"/>
    <w:notTrueType/>
    <w:pitch w:val="fixed"/>
    <w:sig w:usb0="00000000" w:usb1="00000000" w:usb2="00000000" w:usb3="00000000" w:csb0="00000000" w:csb1="00000000"/>
  </w:font>
  <w:font w:name="Yu Mincho Cyr">
    <w:panose1 w:val="00000000000000000000"/>
    <w:charset w:val="00"/>
    <w:family w:val="roman"/>
    <w:notTrueType/>
    <w:pitch w:val="fixed"/>
    <w:sig w:usb0="00000000" w:usb1="00000000" w:usb2="00000000" w:usb3="00000000" w:csb0="00000000" w:csb1="00000000"/>
  </w:font>
  <w:font w:name="Yu Mincho Greek">
    <w:panose1 w:val="00000000000000000000"/>
    <w:charset w:val="00"/>
    <w:family w:val="roman"/>
    <w:notTrueType/>
    <w:pitch w:val="fixed"/>
    <w:sig w:usb0="00000000" w:usb1="00000000" w:usb2="00000000" w:usb3="00000000" w:csb0="00000000" w:csb1="00000000"/>
  </w:font>
  <w:font w:name="Yu Mincho Tur">
    <w:panose1 w:val="00000000000000000000"/>
    <w:charset w:val="00"/>
    <w:family w:val="roman"/>
    <w:notTrueType/>
    <w:pitch w:val="fixed"/>
    <w:sig w:usb0="00000000" w:usb1="00000000" w:usb2="00000000" w:usb3="00000000" w:csb0="00000000" w:csb1="00000000"/>
  </w:font>
  <w:font w:name="Yu Mincho Baltic">
    <w:panose1 w:val="00000000000000000000"/>
    <w:charset w:val="00"/>
    <w:family w:val="roman"/>
    <w:notTrueType/>
    <w:pitch w:val="fixed"/>
    <w:sig w:usb0="00000000" w:usb1="00000000" w:usb2="00000000" w:usb3="00000000" w:csb0="00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jc w:val="left"/>
      <w:textAlignment w:val="auto"/>
      <w:rPr>
        <w:rFonts w:hint="default" w:ascii="‚l‚r –¾’©" w:hAnsi="‚l‚r –¾’©"/>
        <w:color w:val="auto"/>
      </w:rPr>
    </w:pPr>
  </w:p>
</w:ftr>
</file>

<file path=word/header1.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jc w:val="left"/>
      <w:rPr>
        <w:rFonts w:hint="default" w:ascii="‚l‚r –¾’©" w:hAnsi="‚l‚r –¾’©"/>
      </w:rPr>
    </w:pPr>
  </w:p>
</w:hd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720"/>
  <w:doNotHyphenateCaps/>
  <w:drawingGridHorizontalSpacing w:val="241"/>
  <w:drawingGridVerticalSpacing w:val="244"/>
  <w:displayHorizontalDrawingGridEvery w:val="0"/>
  <w:doNotShadeFormData/>
  <w:characterSpacingControl w:val="compressPunctuation"/>
  <w:hdrShapeDefaults>
    <o:shapelayout v:ext="edit"/>
  </w:hdrShapeDefaults>
  <w:compat>
    <w:spaceForUL/>
    <w:balanceSingleByteDoubleByteWidth/>
    <w:doNotLeaveBackslashAlone/>
    <w:ulTrailSpace/>
    <w:doNotExpandShiftReturn/>
    <w:adjustLineHeightInTable/>
    <w:doNotUseHTMLParagraphAutoSpacing/>
    <w:doNotBreakWrappedTables/>
    <w:selectFldWithFirstOrLastChar/>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compatSetting w:name="compatibilityMode" w:uri="http://schemas.microsoft.com/office/word" w:val="1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l‚r –¾’©"/>
      </w:rPr>
    </w:rPrDefault>
    <w:pPrDefault/>
  </w:docDefaults>
  <w:style w:type="paragraph" w:styleId="0" w:default="1">
    <w:name w:val="Normal"/>
    <w:next w:val="0"/>
    <w:link w:val="0"/>
    <w:uiPriority w:val="0"/>
    <w:qFormat/>
    <w:pPr>
      <w:widowControl w:val="0"/>
      <w:autoSpaceDE w:val="0"/>
      <w:autoSpaceDN w:val="0"/>
      <w:adjustRightInd w:val="0"/>
      <w:ind w:left="0" w:right="0"/>
      <w:jc w:val="left"/>
      <w:textAlignment w:val="baseline"/>
    </w:pPr>
    <w:rPr>
      <w:rFonts w:ascii="Times New Roman" w:hAnsi="Times New Roman" w:eastAsia="‚l‚r –¾’©"/>
      <w:color w:val="000000"/>
      <w:kern w:val="2"/>
      <w:sz w:val="24"/>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header" Target="header1.xml" /><Relationship Id="rId6" Type="http://schemas.openxmlformats.org/officeDocument/2006/relationships/footer" Target="footer1.xml" /><Relationship Id="rId7"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6</TotalTime>
  <Pages>1</Pages>
  <Words>125</Words>
  <Characters>714</Characters>
  <Application>JUST Note</Application>
  <Lines>0</Lines>
  <Paragraphs>0</Paragraphs>
  <CharactersWithSpaces>838</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title>別記第１号様式</dc:title>
  <dc:creator>第一法規株式会社</dc:creator>
  <cp:lastModifiedBy>藤原　裕太</cp:lastModifiedBy>
  <dcterms:created xsi:type="dcterms:W3CDTF">2018-08-06T13:49:00Z</dcterms:created>
  <dcterms:modified xsi:type="dcterms:W3CDTF">2026-06-22T05:01:14Z</dcterms:modified>
  <cp:revision>7</cp:revision>
</cp:coreProperties>
</file>